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3C2" w:rsidRDefault="00F123C2">
      <w:bookmarkStart w:id="0" w:name="_GoBack"/>
      <w:r>
        <w:t xml:space="preserve">Dear FCC Chairman </w:t>
      </w:r>
      <w:proofErr w:type="spellStart"/>
      <w:r w:rsidRPr="00F123C2">
        <w:t>Ajit</w:t>
      </w:r>
      <w:proofErr w:type="spellEnd"/>
      <w:r w:rsidRPr="00F123C2">
        <w:t xml:space="preserve"> </w:t>
      </w:r>
      <w:proofErr w:type="spellStart"/>
      <w:r w:rsidRPr="00F123C2">
        <w:t>Pai</w:t>
      </w:r>
      <w:proofErr w:type="spellEnd"/>
      <w:r>
        <w:t xml:space="preserve">, </w:t>
      </w:r>
    </w:p>
    <w:p w:rsidR="00135FE4" w:rsidRDefault="00F123C2" w:rsidP="005B717E">
      <w:r>
        <w:t xml:space="preserve">I’m writing you to ask you to insure the FCC will </w:t>
      </w:r>
      <w:r w:rsidR="008C095D">
        <w:t xml:space="preserve">now and </w:t>
      </w:r>
      <w:r>
        <w:t xml:space="preserve">always require free and unrestricted access to our communication highway </w:t>
      </w:r>
      <w:r w:rsidR="004A19FB">
        <w:t>known as the</w:t>
      </w:r>
      <w:r>
        <w:t xml:space="preserve"> World </w:t>
      </w:r>
      <w:r w:rsidR="005B717E">
        <w:t>W</w:t>
      </w:r>
      <w:r>
        <w:t>ide Web.</w:t>
      </w:r>
      <w:r>
        <w:br/>
      </w:r>
      <w:r>
        <w:br/>
        <w:t xml:space="preserve">In </w:t>
      </w:r>
      <w:r w:rsidR="005B717E">
        <w:t xml:space="preserve">the same standard that the US </w:t>
      </w:r>
      <w:r w:rsidR="001518F9" w:rsidRPr="001518F9">
        <w:t xml:space="preserve">Federal Highway Administration </w:t>
      </w:r>
      <w:r w:rsidR="005B717E">
        <w:t>insures standards of pavement quality bridge clearances, freeway signage</w:t>
      </w:r>
      <w:r w:rsidR="008C095D">
        <w:t>,</w:t>
      </w:r>
      <w:r w:rsidR="005B717E">
        <w:t xml:space="preserve"> and distance standards</w:t>
      </w:r>
      <w:r w:rsidR="00713D29">
        <w:t xml:space="preserve"> are met for the safety of our public</w:t>
      </w:r>
      <w:r w:rsidR="005B717E">
        <w:t xml:space="preserve">, they do it </w:t>
      </w:r>
      <w:r w:rsidR="005B717E" w:rsidRPr="00985A68">
        <w:rPr>
          <w:b/>
          <w:i/>
          <w:u w:val="single"/>
        </w:rPr>
        <w:t>without</w:t>
      </w:r>
      <w:r w:rsidR="005B717E">
        <w:t xml:space="preserve"> </w:t>
      </w:r>
      <w:r w:rsidR="00985A68">
        <w:t xml:space="preserve">any </w:t>
      </w:r>
      <w:r w:rsidR="005B717E">
        <w:t xml:space="preserve">private company imposing </w:t>
      </w:r>
      <w:r w:rsidR="008C095D">
        <w:t xml:space="preserve">an unmarked lane reduction, lowered bridge clearance or inaccurate distance measurements.  </w:t>
      </w:r>
      <w:r w:rsidR="00985A68">
        <w:t xml:space="preserve"> </w:t>
      </w:r>
      <w:r w:rsidR="008C095D">
        <w:br/>
      </w:r>
      <w:r w:rsidR="008C095D">
        <w:br/>
        <w:t xml:space="preserve">You are the </w:t>
      </w:r>
      <w:r w:rsidR="000148BB">
        <w:rPr>
          <w:b/>
          <w:i/>
          <w:u w:val="single"/>
        </w:rPr>
        <w:t>G</w:t>
      </w:r>
      <w:r w:rsidR="008C095D" w:rsidRPr="000148BB">
        <w:rPr>
          <w:b/>
          <w:i/>
          <w:u w:val="single"/>
        </w:rPr>
        <w:t>ate</w:t>
      </w:r>
      <w:r w:rsidR="000148BB">
        <w:rPr>
          <w:b/>
          <w:i/>
          <w:u w:val="single"/>
        </w:rPr>
        <w:t>-K</w:t>
      </w:r>
      <w:r w:rsidR="008C095D" w:rsidRPr="000148BB">
        <w:rPr>
          <w:b/>
          <w:i/>
          <w:u w:val="single"/>
        </w:rPr>
        <w:t>eeper</w:t>
      </w:r>
      <w:r w:rsidR="008C095D">
        <w:t xml:space="preserve"> for our communication highway and I’m asking you to </w:t>
      </w:r>
      <w:r w:rsidR="008C095D" w:rsidRPr="000148BB">
        <w:rPr>
          <w:b/>
          <w:i/>
          <w:highlight w:val="yellow"/>
          <w:u w:val="single"/>
        </w:rPr>
        <w:t>not</w:t>
      </w:r>
      <w:r w:rsidR="008C095D">
        <w:t xml:space="preserve"> “bow and bend” to the orientation of all private companies</w:t>
      </w:r>
      <w:r w:rsidR="00C43277">
        <w:t>, which is to be:</w:t>
      </w:r>
      <w:r w:rsidR="008C095D">
        <w:t xml:space="preserve"> </w:t>
      </w:r>
      <w:r w:rsidR="00C43277">
        <w:t>“</w:t>
      </w:r>
      <w:r w:rsidR="00C43277">
        <w:t>For Profit</w:t>
      </w:r>
      <w:r w:rsidR="00C43277">
        <w:t>”</w:t>
      </w:r>
      <w:r w:rsidR="00C43277">
        <w:t xml:space="preserve"> </w:t>
      </w:r>
      <w:r w:rsidR="00C43277">
        <w:t>and</w:t>
      </w:r>
      <w:r w:rsidR="008C095D">
        <w:t xml:space="preserve"> their stated and temporary assurances they won’t compromise </w:t>
      </w:r>
      <w:r w:rsidR="00C43277">
        <w:t xml:space="preserve">either </w:t>
      </w:r>
      <w:r w:rsidR="008C095D">
        <w:t>access or the ability to deliver unrestricted content or service.</w:t>
      </w:r>
      <w:r w:rsidR="00985A68">
        <w:t xml:space="preserve">   </w:t>
      </w:r>
      <w:r w:rsidR="00985A68">
        <w:br/>
      </w:r>
      <w:r w:rsidR="00985A68">
        <w:br/>
        <w:t xml:space="preserve">You expect </w:t>
      </w:r>
      <w:r w:rsidR="00713D29">
        <w:t>nation-wide adherence to</w:t>
      </w:r>
      <w:r w:rsidR="00985A68">
        <w:t xml:space="preserve"> standards and unrestricted access using all our federal roadways every time you drive your car.  </w:t>
      </w:r>
      <w:r w:rsidR="000148BB">
        <w:br/>
      </w:r>
      <w:r w:rsidR="00985A68">
        <w:t xml:space="preserve">Don’t sacrifice the access and delivery services of our WWW systems by removing the federal protections your office mandates for our citizenry </w:t>
      </w:r>
      <w:r w:rsidR="00C530D2">
        <w:t>--</w:t>
      </w:r>
      <w:r w:rsidR="00985A68">
        <w:t>especially for the</w:t>
      </w:r>
      <w:r w:rsidR="00C530D2">
        <w:t xml:space="preserve"> supposed</w:t>
      </w:r>
      <w:r w:rsidR="000148BB">
        <w:t>/offered</w:t>
      </w:r>
      <w:r w:rsidR="00985A68">
        <w:t xml:space="preserve"> short-term financial gain a company may propose to offer.  </w:t>
      </w:r>
      <w:r w:rsidR="008C095D">
        <w:br/>
      </w:r>
      <w:r w:rsidR="00C43277">
        <w:br/>
        <w:t xml:space="preserve">Further, recent discussions allude to the possibility that allowing private enterprise to control and manipulate content and/or access, will be a significant factor of future development that is supposed to benefit the consumer.  </w:t>
      </w:r>
      <w:r w:rsidR="00C43277">
        <w:br/>
        <w:t xml:space="preserve">This is a fallacy.    </w:t>
      </w:r>
      <w:r w:rsidR="000148BB">
        <w:br/>
      </w:r>
      <w:r w:rsidR="00C530D2">
        <w:t xml:space="preserve">Question: </w:t>
      </w:r>
      <w:r w:rsidR="00C43277">
        <w:t>Would it not be the largest competitive factor motivating private business to develop</w:t>
      </w:r>
      <w:r w:rsidR="004A19FB">
        <w:t xml:space="preserve"> future</w:t>
      </w:r>
      <w:r w:rsidR="00C43277">
        <w:t xml:space="preserve"> means </w:t>
      </w:r>
      <w:r w:rsidR="004A19FB">
        <w:t>of</w:t>
      </w:r>
      <w:r w:rsidR="00C43277">
        <w:t xml:space="preserve"> deliver</w:t>
      </w:r>
      <w:r w:rsidR="004A19FB">
        <w:t>ing</w:t>
      </w:r>
      <w:r w:rsidR="00C43277">
        <w:t xml:space="preserve"> to its specific customers</w:t>
      </w:r>
      <w:r w:rsidR="004A19FB">
        <w:t>,</w:t>
      </w:r>
      <w:r w:rsidR="00C43277">
        <w:t xml:space="preserve"> targeted content </w:t>
      </w:r>
      <w:r w:rsidR="004A19FB">
        <w:t>with specific transmission rates</w:t>
      </w:r>
      <w:r w:rsidR="00C530D2">
        <w:t>; all</w:t>
      </w:r>
      <w:r w:rsidR="004A19FB">
        <w:t xml:space="preserve"> while still insuring individual </w:t>
      </w:r>
      <w:r w:rsidR="00C530D2">
        <w:t xml:space="preserve">non-opting or non-eligible </w:t>
      </w:r>
      <w:r w:rsidR="004A19FB">
        <w:t>citizens, still receive unrestricted content at uncompromised transmission rates?</w:t>
      </w:r>
      <w:r w:rsidR="00C530D2">
        <w:t xml:space="preserve">   </w:t>
      </w:r>
      <w:r w:rsidR="000148BB">
        <w:br/>
      </w:r>
      <w:r w:rsidR="00C530D2">
        <w:t xml:space="preserve">Answer:  </w:t>
      </w:r>
      <w:r w:rsidR="00713D29">
        <w:t>Let</w:t>
      </w:r>
      <w:r w:rsidR="00C530D2">
        <w:t xml:space="preserve"> free competition be </w:t>
      </w:r>
      <w:r w:rsidR="00C530D2">
        <w:t>the force</w:t>
      </w:r>
      <w:r w:rsidR="00C530D2">
        <w:t>,</w:t>
      </w:r>
      <w:r w:rsidR="00C530D2">
        <w:t xml:space="preserve"> but require the standards</w:t>
      </w:r>
      <w:r w:rsidR="00C530D2">
        <w:t xml:space="preserve"> or uninterrupted transmissions and unrestricted content be the scientific arena </w:t>
      </w:r>
      <w:r w:rsidR="00713D29">
        <w:t xml:space="preserve">where </w:t>
      </w:r>
      <w:r w:rsidR="00C530D2">
        <w:t xml:space="preserve">the </w:t>
      </w:r>
      <w:r w:rsidR="00713D29">
        <w:t xml:space="preserve">discoveries </w:t>
      </w:r>
      <w:r w:rsidR="000148BB">
        <w:t>get</w:t>
      </w:r>
      <w:r w:rsidR="00713D29">
        <w:t xml:space="preserve"> made.</w:t>
      </w:r>
    </w:p>
    <w:p w:rsidR="000148BB" w:rsidRDefault="00C03B0E" w:rsidP="005B717E">
      <w:r>
        <w:t xml:space="preserve">Remember, the #1 goal </w:t>
      </w:r>
      <w:r w:rsidR="000148BB">
        <w:t xml:space="preserve">and responsibility </w:t>
      </w:r>
      <w:r>
        <w:t>of every successful business is to make a profit.  That</w:t>
      </w:r>
      <w:r w:rsidR="000148BB">
        <w:t xml:space="preserve">’s why I invest in them.   </w:t>
      </w:r>
      <w:r w:rsidR="000148BB">
        <w:br/>
      </w:r>
      <w:r w:rsidR="000148BB" w:rsidRPr="000148BB">
        <w:rPr>
          <w:highlight w:val="yellow"/>
        </w:rPr>
        <w:t xml:space="preserve">Their #1 goal and priority </w:t>
      </w:r>
      <w:proofErr w:type="gramStart"/>
      <w:r w:rsidR="000148BB" w:rsidRPr="000148BB">
        <w:rPr>
          <w:highlight w:val="yellow"/>
        </w:rPr>
        <w:t>is</w:t>
      </w:r>
      <w:proofErr w:type="gramEnd"/>
      <w:r w:rsidR="000148BB" w:rsidRPr="000148BB">
        <w:rPr>
          <w:highlight w:val="yellow"/>
        </w:rPr>
        <w:t xml:space="preserve"> </w:t>
      </w:r>
      <w:r w:rsidR="000148BB" w:rsidRPr="000148BB">
        <w:rPr>
          <w:b/>
          <w:i/>
          <w:highlight w:val="yellow"/>
          <w:u w:val="single"/>
        </w:rPr>
        <w:t>NOT</w:t>
      </w:r>
      <w:r w:rsidR="000148BB" w:rsidRPr="000148BB">
        <w:rPr>
          <w:highlight w:val="yellow"/>
        </w:rPr>
        <w:t xml:space="preserve"> to insure the customer is always protected.  That’s yo</w:t>
      </w:r>
      <w:r w:rsidR="000148BB" w:rsidRPr="000148BB">
        <w:rPr>
          <w:highlight w:val="yellow"/>
        </w:rPr>
        <w:t>ur job</w:t>
      </w:r>
      <w:r w:rsidR="000148BB" w:rsidRPr="000148BB">
        <w:rPr>
          <w:highlight w:val="yellow"/>
        </w:rPr>
        <w:t>!!</w:t>
      </w:r>
      <w:r w:rsidR="000148BB" w:rsidRPr="000148BB">
        <w:rPr>
          <w:highlight w:val="yellow"/>
        </w:rPr>
        <w:t>.</w:t>
      </w:r>
      <w:r w:rsidR="000148BB">
        <w:br/>
      </w:r>
      <w:r w:rsidR="00713D29">
        <w:br/>
      </w:r>
      <w:r w:rsidR="000148BB">
        <w:t>Don’t sell out to business.  Keep the standards.</w:t>
      </w:r>
    </w:p>
    <w:p w:rsidR="00713D29" w:rsidRDefault="00713D29" w:rsidP="000148BB">
      <w:r>
        <w:t xml:space="preserve">Sincerely, </w:t>
      </w:r>
      <w:r w:rsidR="000148BB">
        <w:br/>
      </w:r>
      <w:r>
        <w:t>Martin Shupe</w:t>
      </w:r>
      <w:r>
        <w:br/>
        <w:t>Penn Valley Ca 95946</w:t>
      </w:r>
    </w:p>
    <w:p w:rsidR="00713D29" w:rsidRDefault="00713D29" w:rsidP="005B717E"/>
    <w:bookmarkEnd w:id="0"/>
    <w:p w:rsidR="004A19FB" w:rsidRPr="005B717E" w:rsidRDefault="004A19FB" w:rsidP="005B717E"/>
    <w:sectPr w:rsidR="004A19FB" w:rsidRPr="005B7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C2"/>
    <w:rsid w:val="000148BB"/>
    <w:rsid w:val="00135FE4"/>
    <w:rsid w:val="001518F9"/>
    <w:rsid w:val="004A19FB"/>
    <w:rsid w:val="005952AE"/>
    <w:rsid w:val="005B717E"/>
    <w:rsid w:val="00713D29"/>
    <w:rsid w:val="007531BC"/>
    <w:rsid w:val="008C095D"/>
    <w:rsid w:val="00985A68"/>
    <w:rsid w:val="00C03B0E"/>
    <w:rsid w:val="00C43277"/>
    <w:rsid w:val="00C530D2"/>
    <w:rsid w:val="00F1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D52A0"/>
  <w15:chartTrackingRefBased/>
  <w15:docId w15:val="{81D0EF43-9651-47AB-8DA1-02F921BE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left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Shupe</dc:creator>
  <cp:keywords/>
  <dc:description/>
  <cp:lastModifiedBy>Martin Shupe</cp:lastModifiedBy>
  <cp:revision>2</cp:revision>
  <dcterms:created xsi:type="dcterms:W3CDTF">2017-12-13T05:28:00Z</dcterms:created>
  <dcterms:modified xsi:type="dcterms:W3CDTF">2017-12-13T05:28:00Z</dcterms:modified>
</cp:coreProperties>
</file>