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4AA" w:rsidRDefault="006D14AA" w:rsidP="006D14AA">
      <w:bookmarkStart w:id="0" w:name="_GoBack"/>
      <w:r>
        <w:t>The</w:t>
      </w:r>
      <w:r>
        <w:t xml:space="preserve"> FCC is currently considering </w:t>
      </w:r>
      <w:r>
        <w:t>a</w:t>
      </w:r>
      <w:r>
        <w:t xml:space="preserve"> proposal to reverse net neutrality protections. Namely, the Chairman seeks to reverse the 2015 order that treats broadband Internet providers as common carriers under Title II of the Telecom</w:t>
      </w:r>
      <w:r>
        <w:t xml:space="preserve">munications Act. I do not like buying TV channels as a bundle, and I fear this will allow them to being selling websites in bundles and preventing me from accessing them like we all currently can. </w:t>
      </w:r>
    </w:p>
    <w:p w:rsidR="006D14AA" w:rsidRDefault="006D14AA" w:rsidP="006D14AA">
      <w:r>
        <w:t xml:space="preserve">It will </w:t>
      </w:r>
      <w:r>
        <w:t xml:space="preserve">give </w:t>
      </w:r>
      <w:r>
        <w:t>big businesses</w:t>
      </w:r>
      <w:r>
        <w:t xml:space="preserve"> an </w:t>
      </w:r>
      <w:r>
        <w:t>unfair advantage over small businesses and the middle and lower classes</w:t>
      </w:r>
      <w:r>
        <w:t xml:space="preserve">. </w:t>
      </w:r>
    </w:p>
    <w:p w:rsidR="006D14AA" w:rsidRDefault="006D14AA" w:rsidP="006D14AA">
      <w:r>
        <w:t xml:space="preserve">While many people support a smaller government, it is still the government’s job to protect its people. </w:t>
      </w:r>
      <w:r>
        <w:t xml:space="preserve">No agency </w:t>
      </w:r>
      <w:r>
        <w:t>will</w:t>
      </w:r>
      <w:r>
        <w:t xml:space="preserve"> be able to </w:t>
      </w:r>
      <w:r>
        <w:t>stop the companies from</w:t>
      </w:r>
      <w:r>
        <w:t xml:space="preserve"> blocking </w:t>
      </w:r>
      <w:r>
        <w:t>or</w:t>
      </w:r>
      <w:r>
        <w:t xml:space="preserve"> throttling</w:t>
      </w:r>
      <w:r>
        <w:t xml:space="preserve"> websites. Regardless of their promises, the government should not take the words of current telecommunications companies. Just like politics, the people in charge change from time to time, and new leaders of these major companies may have different ideas</w:t>
      </w:r>
      <w:r>
        <w:t>. Large cable companies claim to support the principles of net neutrality, but without the authority of Title II, those principles</w:t>
      </w:r>
      <w:r w:rsidR="009A2E48">
        <w:t xml:space="preserve"> will be impossible to enforce.</w:t>
      </w:r>
    </w:p>
    <w:p w:rsidR="00570CC2" w:rsidRDefault="006D14AA" w:rsidP="006D14AA">
      <w:r>
        <w:t>A free and open Internet is essential for a free society. I urge you to defend existing net neutrality protections. Protect my rights, not ISP profits.</w:t>
      </w:r>
      <w:bookmarkEnd w:id="0"/>
    </w:p>
    <w:sectPr w:rsidR="00570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AA"/>
    <w:rsid w:val="00570CC2"/>
    <w:rsid w:val="006D14AA"/>
    <w:rsid w:val="009A2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13E9B"/>
  <w15:chartTrackingRefBased/>
  <w15:docId w15:val="{D78B0950-F85B-418E-8020-DE0DFEB5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CBS Corporation</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McHugh, Brendan</dc:creator>
  <cp:keywords/>
  <dc:description/>
  <cp:lastModifiedBy>McHugh, Brendan</cp:lastModifiedBy>
  <cp:revision>1</cp:revision>
  <dcterms:created xsi:type="dcterms:W3CDTF">2017-12-14T02:23:00Z</dcterms:created>
  <dcterms:modified xsi:type="dcterms:W3CDTF">2017-12-14T02:34:00Z</dcterms:modified>
</cp:coreProperties>
</file>